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A1EF6" w14:textId="04C5F552" w:rsidR="0064573F" w:rsidRDefault="00087FE5">
      <w:r>
        <w:rPr>
          <w:rFonts w:ascii="Verdana" w:hAnsi="Verdana"/>
          <w:color w:val="333435"/>
          <w:sz w:val="17"/>
          <w:szCs w:val="17"/>
          <w:shd w:val="clear" w:color="auto" w:fill="FFFFFF"/>
        </w:rPr>
        <w:t>Research Essay: This assignment will account for 20 points of the final grade. Students will be asked to develop and write an essay. The goal of the essay is to integrate the course material with “real world” situations and organizations. The essay must be concise, and include current information about emergency management. The Research Essay is due on September 26. Two points will be deducted per day for late submission. Organization and Format of the Research Essay Each essay should be approximately four-six pages in length (not including the title page, table of contents, and reference page). Each Essay must be typed, double-spaced using 12-points font in Times New Roman. One-inch margins must be used. Reference format must follow the APA style manual. See the following for assistance: https://www.durhamtech.edu/dtcclibrary/citationhelp.htm Do not include footnotes but use a reference page (follow APA). A minimum of five references per paper is required. DO NOT use Wikipedia as a reference as it is an open-source website and the information may not be accurate. All essays MUST be saved as a Microsoft Word Document. Please name your file by last name-course number and section number (example, Smith EPT 140 290 Essay). Please upload your Essay in Assignments.</w:t>
      </w:r>
    </w:p>
    <w:sectPr w:rsidR="006457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FE5"/>
    <w:rsid w:val="00087FE5"/>
    <w:rsid w:val="00645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3DEAA"/>
  <w15:chartTrackingRefBased/>
  <w15:docId w15:val="{87BA7D68-8B91-452A-AA50-8FE7818E5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1090</Characters>
  <Application>Microsoft Office Word</Application>
  <DocSecurity>0</DocSecurity>
  <Lines>9</Lines>
  <Paragraphs>2</Paragraphs>
  <ScaleCrop>false</ScaleCrop>
  <Company/>
  <LinksUpToDate>false</LinksUpToDate>
  <CharactersWithSpaces>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2022-08-16T08:56:00Z</dcterms:created>
  <dcterms:modified xsi:type="dcterms:W3CDTF">2022-08-16T08:56:00Z</dcterms:modified>
</cp:coreProperties>
</file>